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6C" w:rsidRDefault="00846242" w:rsidP="0084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846242" w:rsidRDefault="00846242" w:rsidP="0084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846242" w:rsidRDefault="00846242" w:rsidP="0084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ГОРОД ЕФРЕМОВ</w:t>
      </w:r>
    </w:p>
    <w:p w:rsidR="00846242" w:rsidRDefault="00846242" w:rsidP="0084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46242" w:rsidRDefault="00846242" w:rsidP="0084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846242" w:rsidRDefault="00846242" w:rsidP="0084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46242" w:rsidRPr="00846242" w:rsidRDefault="00846242" w:rsidP="008462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18.12.2024                                                             № 2445</w:t>
      </w:r>
    </w:p>
    <w:p w:rsidR="00283A6C" w:rsidRPr="00846242" w:rsidRDefault="00283A6C" w:rsidP="00306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5A77" w:rsidRPr="00846242" w:rsidRDefault="00255A77" w:rsidP="00306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875" w:rsidRPr="00846242" w:rsidRDefault="00F35875" w:rsidP="00E15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875" w:rsidRPr="00846242" w:rsidRDefault="00846242" w:rsidP="00E15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4624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«ОБ </w:t>
      </w:r>
      <w:proofErr w:type="gramStart"/>
      <w:r w:rsidRPr="0084624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ОРГАНИЗАЦИИ  И</w:t>
      </w:r>
      <w:proofErr w:type="gramEnd"/>
      <w:r w:rsidRPr="0084624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ПРОВЕДЕНИИ КУЛЬТУРНО-МАССОВЫХ МЕРОПРИЯТИЙ НА ТЕРРИТОРИИ МУНИЦИПАЛЬНОГО ОБРАЗОВАНИЯ ЕФРЕМОВСКИЙ МУНИЦИПАЛЬНЫЙ ОКРУГ ТУЛЬСКОЙ ОБЛАСТИ»</w:t>
      </w:r>
    </w:p>
    <w:p w:rsidR="00F35875" w:rsidRPr="00846242" w:rsidRDefault="00F35875" w:rsidP="00306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   </w:t>
      </w:r>
    </w:p>
    <w:p w:rsidR="00283A6C" w:rsidRPr="00846242" w:rsidRDefault="00283A6C" w:rsidP="00306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875" w:rsidRPr="00846242" w:rsidRDefault="00F35875" w:rsidP="00513F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систематизации процесса регистрации и согласования проведения  на территории муниципального образования </w:t>
      </w:r>
      <w:r w:rsidR="00210421" w:rsidRPr="00846242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культурно-массовых мероприятий,  в соответствии с Основами законодательства Российской Федерации о культуре от 09.10.1992  № 3612-1, Федеральным законом от 06.10.2003 №131-ФЗ «Об общих принципах организации местного самоуправления в Российской Федерации»,  </w:t>
      </w:r>
      <w:hyperlink r:id="rId6" w:history="1">
        <w:r w:rsidR="00513F19" w:rsidRPr="00846242">
          <w:rPr>
            <w:rFonts w:ascii="Arial" w:eastAsia="Times New Roman" w:hAnsi="Arial" w:cs="Arial"/>
            <w:bCs/>
            <w:sz w:val="24"/>
            <w:szCs w:val="24"/>
          </w:rPr>
          <w:t>Законом  Тульской области от 15.11.2024 г. №71-ЗТО «О наделении муниципального образования город Ефремов статусом муниципального округа»</w:t>
        </w:r>
      </w:hyperlink>
      <w:r w:rsidR="00513F19" w:rsidRPr="00846242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город Ефремов администрация муниципального образования город Ефремов ПОСТАНОВЛЯЕТ:</w:t>
      </w:r>
    </w:p>
    <w:p w:rsidR="00F35875" w:rsidRPr="00846242" w:rsidRDefault="00F35875" w:rsidP="003063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«Об организации и проведении культурно-массовых мероприятий на территории муниципального образования Ефремов</w:t>
      </w:r>
      <w:r w:rsidR="00E15A26" w:rsidRPr="00846242">
        <w:rPr>
          <w:rFonts w:ascii="Arial" w:eastAsia="Times New Roman" w:hAnsi="Arial" w:cs="Arial"/>
          <w:sz w:val="24"/>
          <w:szCs w:val="24"/>
          <w:lang w:eastAsia="ru-RU"/>
        </w:rPr>
        <w:t>ский муниципальный округ Тульской области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» (приложение).</w:t>
      </w:r>
    </w:p>
    <w:p w:rsidR="00E15A26" w:rsidRPr="00846242" w:rsidRDefault="00E15A26" w:rsidP="00E15A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администрации </w:t>
      </w:r>
      <w:proofErr w:type="gramStart"/>
      <w:r w:rsidRPr="00846242">
        <w:rPr>
          <w:rFonts w:ascii="Arial" w:eastAsia="Times New Roman" w:hAnsi="Arial" w:cs="Arial"/>
          <w:sz w:val="24"/>
          <w:szCs w:val="24"/>
          <w:lang w:eastAsia="ru-RU"/>
        </w:rPr>
        <w:t>муниципального  образования</w:t>
      </w:r>
      <w:proofErr w:type="gramEnd"/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 город Ефремов от 14.12.2023г. 06.04.2016г.  №</w:t>
      </w:r>
      <w:proofErr w:type="gramStart"/>
      <w:r w:rsidRPr="00846242">
        <w:rPr>
          <w:rFonts w:ascii="Arial" w:eastAsia="Times New Roman" w:hAnsi="Arial" w:cs="Arial"/>
          <w:sz w:val="24"/>
          <w:szCs w:val="24"/>
          <w:lang w:eastAsia="ru-RU"/>
        </w:rPr>
        <w:t>429  «</w:t>
      </w:r>
      <w:proofErr w:type="gramEnd"/>
      <w:r w:rsidRPr="00846242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«Об организации  и проведении культурно-массовых мероприятий на территории муниципального образования</w:t>
      </w:r>
      <w:r w:rsidR="00283A6C" w:rsidRPr="008462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</w:t>
      </w:r>
      <w:r w:rsidRPr="008462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Ефремов» признать утратившим силу.</w:t>
      </w:r>
    </w:p>
    <w:p w:rsidR="00E15A26" w:rsidRPr="00846242" w:rsidRDefault="00E15A26" w:rsidP="00E15A26">
      <w:pPr>
        <w:pStyle w:val="a6"/>
        <w:numPr>
          <w:ilvl w:val="0"/>
          <w:numId w:val="3"/>
        </w:numPr>
        <w:ind w:left="0" w:right="19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46242">
        <w:rPr>
          <w:rFonts w:ascii="Arial" w:eastAsia="Times New Roman" w:hAnsi="Arial" w:cs="Arial"/>
          <w:sz w:val="24"/>
          <w:szCs w:val="24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846242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846242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15A26" w:rsidRPr="00846242" w:rsidRDefault="00E15A26" w:rsidP="00E15A26">
      <w:pPr>
        <w:pStyle w:val="a4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</w:rPr>
        <w:t>Постановление вступает в силу с 01.01.2025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73"/>
      </w:tblGrid>
      <w:tr w:rsidR="00E15A26" w:rsidRPr="00846242" w:rsidTr="00820970">
        <w:trPr>
          <w:trHeight w:val="1639"/>
        </w:trPr>
        <w:tc>
          <w:tcPr>
            <w:tcW w:w="4564" w:type="dxa"/>
            <w:hideMark/>
          </w:tcPr>
          <w:p w:rsidR="00513F19" w:rsidRPr="00846242" w:rsidRDefault="00513F19" w:rsidP="0084624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13F19" w:rsidRPr="00846242" w:rsidRDefault="00513F19" w:rsidP="0084624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6242" w:rsidRPr="00846242" w:rsidRDefault="00E15A26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6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5A26" w:rsidRPr="00846242" w:rsidRDefault="00E15A26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E15A26" w:rsidRPr="00846242" w:rsidRDefault="00E15A26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5A26" w:rsidRPr="00846242" w:rsidRDefault="00E15A26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13F19" w:rsidRPr="00846242" w:rsidRDefault="00E15A26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6242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846242" w:rsidRPr="00846242" w:rsidRDefault="00846242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6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846242">
              <w:rPr>
                <w:rFonts w:ascii="Arial" w:hAnsi="Arial" w:cs="Arial"/>
                <w:sz w:val="24"/>
                <w:szCs w:val="24"/>
              </w:rPr>
              <w:t>лава администрации</w:t>
            </w:r>
          </w:p>
          <w:p w:rsidR="00846242" w:rsidRPr="00846242" w:rsidRDefault="00846242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624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513F19" w:rsidRPr="00846242" w:rsidRDefault="00846242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6242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E15A26" w:rsidRPr="00846242" w:rsidRDefault="00513F19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6242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E15A26" w:rsidRPr="00846242">
              <w:rPr>
                <w:rFonts w:ascii="Arial" w:hAnsi="Arial" w:cs="Arial"/>
                <w:sz w:val="24"/>
                <w:szCs w:val="24"/>
              </w:rPr>
              <w:t xml:space="preserve"> С.Н. Давыдова</w:t>
            </w:r>
          </w:p>
          <w:p w:rsidR="00513F19" w:rsidRPr="00846242" w:rsidRDefault="00513F19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13F19" w:rsidRPr="00846242" w:rsidRDefault="00513F19" w:rsidP="0084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875" w:rsidRPr="00846242" w:rsidRDefault="00F35875" w:rsidP="00255A77">
      <w:pPr>
        <w:shd w:val="clear" w:color="auto" w:fill="FFFFFF"/>
        <w:tabs>
          <w:tab w:val="left" w:pos="838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Приложение</w:t>
      </w:r>
    </w:p>
    <w:p w:rsidR="00F35875" w:rsidRPr="00846242" w:rsidRDefault="00F35875" w:rsidP="00255A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46242">
        <w:rPr>
          <w:rFonts w:ascii="Arial" w:eastAsia="Times New Roman" w:hAnsi="Arial" w:cs="Arial"/>
          <w:sz w:val="24"/>
          <w:szCs w:val="24"/>
          <w:lang w:eastAsia="ru-RU"/>
        </w:rPr>
        <w:t>к  постановлению</w:t>
      </w:r>
      <w:proofErr w:type="gramEnd"/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F35875" w:rsidRPr="00846242" w:rsidRDefault="00F35875" w:rsidP="00255A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35875" w:rsidRPr="00846242" w:rsidRDefault="00F35875" w:rsidP="00255A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</w:p>
    <w:p w:rsidR="00F35875" w:rsidRPr="00846242" w:rsidRDefault="00F35875" w:rsidP="00255A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46242">
        <w:rPr>
          <w:rFonts w:ascii="Arial" w:eastAsia="Times New Roman" w:hAnsi="Arial" w:cs="Arial"/>
          <w:sz w:val="24"/>
          <w:szCs w:val="24"/>
          <w:lang w:eastAsia="ru-RU"/>
        </w:rPr>
        <w:t xml:space="preserve">18.12.2024 </w:t>
      </w:r>
      <w:r w:rsidR="00255A77" w:rsidRPr="0084624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. №</w:t>
      </w:r>
      <w:r w:rsidR="00846242">
        <w:rPr>
          <w:rFonts w:ascii="Arial" w:eastAsia="Times New Roman" w:hAnsi="Arial" w:cs="Arial"/>
          <w:sz w:val="24"/>
          <w:szCs w:val="24"/>
          <w:lang w:eastAsia="ru-RU"/>
        </w:rPr>
        <w:t xml:space="preserve"> 2445</w:t>
      </w:r>
    </w:p>
    <w:p w:rsidR="00BF6022" w:rsidRPr="00846242" w:rsidRDefault="00BF6022" w:rsidP="00BF6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5E70" w:rsidRPr="00846242" w:rsidRDefault="00145E70" w:rsidP="00BF6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5E70" w:rsidRPr="00846242" w:rsidRDefault="00145E70" w:rsidP="00BF6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5E70" w:rsidRPr="00846242" w:rsidRDefault="00145E70" w:rsidP="00BF6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5875" w:rsidRPr="00846242" w:rsidRDefault="00846242" w:rsidP="00145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846242">
        <w:rPr>
          <w:rFonts w:ascii="Arial" w:eastAsia="Times New Roman" w:hAnsi="Arial" w:cs="Arial"/>
          <w:b/>
          <w:sz w:val="32"/>
          <w:szCs w:val="32"/>
          <w:lang w:eastAsia="ru-RU"/>
        </w:rPr>
        <w:t>ПОЛОЖЕНИЕ</w:t>
      </w:r>
    </w:p>
    <w:p w:rsidR="00BF6022" w:rsidRPr="00846242" w:rsidRDefault="00846242" w:rsidP="00145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462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</w:t>
      </w:r>
      <w:proofErr w:type="gramStart"/>
      <w:r w:rsidRPr="00846242">
        <w:rPr>
          <w:rFonts w:ascii="Arial" w:eastAsia="Times New Roman" w:hAnsi="Arial" w:cs="Arial"/>
          <w:b/>
          <w:sz w:val="32"/>
          <w:szCs w:val="32"/>
          <w:lang w:eastAsia="ru-RU"/>
        </w:rPr>
        <w:t>ОРГАНИЗАЦИИ  И</w:t>
      </w:r>
      <w:proofErr w:type="gramEnd"/>
      <w:r w:rsidRPr="008462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ПРОВЕДЕНИИ КУЛЬТУРНО-МАССОВЫХ МЕРОПРИЯТИЙ НА ТЕРРИТОРИИ МУНИЦИПАЛЬНОГО ОБРАЗОВАНИЯ  ЕФРЕМОВСКИЙ </w:t>
      </w:r>
    </w:p>
    <w:p w:rsidR="00F35875" w:rsidRPr="00846242" w:rsidRDefault="00846242" w:rsidP="00145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46242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МУНИЦИПАЛЬНЫЙ ОКРУГ ТУЛЬСКОЙ ОБЛАСТИ»</w:t>
      </w:r>
    </w:p>
    <w:bookmarkEnd w:id="0"/>
    <w:p w:rsidR="00255A77" w:rsidRPr="00846242" w:rsidRDefault="00255A77" w:rsidP="00145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5875" w:rsidRPr="00846242" w:rsidRDefault="00F35875" w:rsidP="00145E7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255A77" w:rsidRPr="00846242" w:rsidRDefault="00255A77" w:rsidP="00145E70">
      <w:pPr>
        <w:pStyle w:val="a4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1.1. Положение «Об организации и проведении культурно-массовых мероприятий на территории муниципального образования Ефремов</w:t>
      </w:r>
      <w:r w:rsidR="00255A77" w:rsidRPr="00846242">
        <w:rPr>
          <w:rFonts w:ascii="Arial" w:eastAsia="Times New Roman" w:hAnsi="Arial" w:cs="Arial"/>
          <w:sz w:val="24"/>
          <w:szCs w:val="24"/>
          <w:lang w:eastAsia="ru-RU"/>
        </w:rPr>
        <w:t>ский муниципальный округ Тульской области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- Положение) разработано в соответствии с Конституцией Российской Федерации,  Федеральным законом от 06.10.2003 №131-ФЗ «Об общих принципах организации местного самоуправления в Российской Федерации», с Основами законодательства Российской Федерации о культуре от 09.10.1992 №3612-1, </w:t>
      </w:r>
      <w:r w:rsidR="00283A6C" w:rsidRPr="0084624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ставом муниципального образования </w:t>
      </w:r>
      <w:r w:rsidR="00255A77" w:rsidRPr="00846242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5A77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255A77" w:rsidRPr="00846242">
        <w:rPr>
          <w:rFonts w:ascii="Arial" w:hAnsi="Arial" w:cs="Arial"/>
          <w:sz w:val="24"/>
          <w:szCs w:val="24"/>
        </w:rPr>
        <w:t xml:space="preserve">Настоящее Положение определяет порядок организации и проведения концертных, театрально-зрелищных и других культурно-массовых мероприятий, проводимых на территории муниципального образования </w:t>
      </w:r>
      <w:r w:rsidR="00255A77" w:rsidRPr="00846242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655BF" w:rsidRPr="008462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73F7" w:rsidRPr="00846242" w:rsidRDefault="00B673F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Настоящее Положение разработано с целью упорядочения организации и проведения культурно-массовых мероприятий на территории муниципального образования </w:t>
      </w:r>
      <w:r w:rsidR="001655BF" w:rsidRPr="00846242">
        <w:rPr>
          <w:rFonts w:ascii="Arial" w:eastAsia="Times New Roman" w:hAnsi="Arial" w:cs="Arial"/>
        </w:rPr>
        <w:t>Ефремовский муниципальный округ Тульской области</w:t>
      </w:r>
      <w:r w:rsidRPr="00846242">
        <w:rPr>
          <w:rFonts w:ascii="Arial" w:hAnsi="Arial" w:cs="Arial"/>
        </w:rPr>
        <w:t xml:space="preserve">, улучшения взаимодействия администрации муниципального образования </w:t>
      </w:r>
      <w:r w:rsidRPr="00846242">
        <w:rPr>
          <w:rFonts w:ascii="Arial" w:eastAsia="Times New Roman" w:hAnsi="Arial" w:cs="Arial"/>
        </w:rPr>
        <w:t>Ефремовский муниципальный округ Тульской области (далее</w:t>
      </w:r>
      <w:r w:rsidR="007B0377" w:rsidRPr="00846242">
        <w:rPr>
          <w:rFonts w:ascii="Arial" w:eastAsia="Times New Roman" w:hAnsi="Arial" w:cs="Arial"/>
        </w:rPr>
        <w:t xml:space="preserve"> </w:t>
      </w:r>
      <w:r w:rsidRPr="00846242">
        <w:rPr>
          <w:rFonts w:ascii="Arial" w:eastAsia="Times New Roman" w:hAnsi="Arial" w:cs="Arial"/>
        </w:rPr>
        <w:t>-</w:t>
      </w:r>
      <w:r w:rsidR="007B0377" w:rsidRPr="00846242">
        <w:rPr>
          <w:rFonts w:ascii="Arial" w:eastAsia="Times New Roman" w:hAnsi="Arial" w:cs="Arial"/>
        </w:rPr>
        <w:t xml:space="preserve"> </w:t>
      </w:r>
      <w:r w:rsidRPr="00846242">
        <w:rPr>
          <w:rFonts w:ascii="Arial" w:eastAsia="Times New Roman" w:hAnsi="Arial" w:cs="Arial"/>
        </w:rPr>
        <w:t>администрация)</w:t>
      </w:r>
      <w:r w:rsidRPr="00846242">
        <w:rPr>
          <w:rFonts w:ascii="Arial" w:hAnsi="Arial" w:cs="Arial"/>
        </w:rPr>
        <w:t>, правоохранительных органов, других заинтересованных ведомств с организаторами культурно-массовых мероприятий, обеспечения безопасности и соблюдения общественного порядка при их проведении.</w:t>
      </w:r>
    </w:p>
    <w:p w:rsidR="00B673F7" w:rsidRPr="00846242" w:rsidRDefault="00F35875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eastAsia="Times New Roman" w:hAnsi="Arial" w:cs="Arial"/>
        </w:rPr>
        <w:t xml:space="preserve">1.3. </w:t>
      </w:r>
      <w:r w:rsidR="00B673F7" w:rsidRPr="00846242">
        <w:rPr>
          <w:rFonts w:ascii="Arial" w:hAnsi="Arial" w:cs="Arial"/>
        </w:rPr>
        <w:t xml:space="preserve">Настоящее Положение не регулирует порядок организации и проведения мероприятий личного характера (свадьбы, юбилеи), спортивных и спортивно-массовых мероприятий, собраний, митингов, демонстраций, шествий и пикетирований, религиозных обрядов и церемоний, туристических маршрутов, туристических групп, авто-, </w:t>
      </w:r>
      <w:proofErr w:type="spellStart"/>
      <w:r w:rsidR="00B673F7" w:rsidRPr="00846242">
        <w:rPr>
          <w:rFonts w:ascii="Arial" w:hAnsi="Arial" w:cs="Arial"/>
        </w:rPr>
        <w:t>мото</w:t>
      </w:r>
      <w:proofErr w:type="spellEnd"/>
      <w:r w:rsidR="00B673F7" w:rsidRPr="00846242">
        <w:rPr>
          <w:rFonts w:ascii="Arial" w:hAnsi="Arial" w:cs="Arial"/>
        </w:rPr>
        <w:t>- и велопробегов, а также мероприятий, организаторами которых выступают:</w:t>
      </w:r>
    </w:p>
    <w:p w:rsidR="00B673F7" w:rsidRPr="00846242" w:rsidRDefault="00B673F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- администрация и структурные подразделения администрации (в отношении массовых мероприятий, проведение которых осуществляется в соответствии с утвержденными в установленном порядке планами </w:t>
      </w:r>
      <w:r w:rsidRPr="00846242">
        <w:rPr>
          <w:rFonts w:ascii="Arial" w:hAnsi="Arial" w:cs="Arial"/>
        </w:rPr>
        <w:lastRenderedPageBreak/>
        <w:t>деятельности администрации и структурных подразделений администрации);</w:t>
      </w:r>
    </w:p>
    <w:p w:rsidR="00B673F7" w:rsidRPr="00846242" w:rsidRDefault="00B673F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муниципальные учреждения (в отношении массовых мероприятий, проведение которых осуществляется самостоятельно учреждениями без привлечения лиц, осуществляющих концертную деятельность, в соответствии с уставной деятельностью этих организаций и на закрепленных территориях или в зданиях (помещениях) этих учреждений).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1.4. В Положении используются следующие основные понятия:</w:t>
      </w:r>
    </w:p>
    <w:p w:rsidR="00B673F7" w:rsidRPr="00846242" w:rsidRDefault="00B673F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культурно-массовое мероприятие - это развлекательное общедоступное мероприятие с использованием аудиовизуальных и других технических средств, предполагающее участие 50 и более человек, в закрытых помещениях и на открытых площадках, призванное способствовать проведению досуга различных возрастных групп населения, развитию любительского творчества, удовлетворению духовных запросов, интереса к культуре (народные гулянья; выставки, вернисажи; карнавалы, маскарады; театрализованные представления, фестивали; концерты, дискотеки; передвижные и летние кинотеатры на открытых пространствах);</w:t>
      </w:r>
    </w:p>
    <w:p w:rsidR="00B673F7" w:rsidRPr="00846242" w:rsidRDefault="00B673F7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242">
        <w:rPr>
          <w:rFonts w:ascii="Arial" w:hAnsi="Arial" w:cs="Arial"/>
          <w:sz w:val="24"/>
          <w:szCs w:val="24"/>
        </w:rPr>
        <w:t xml:space="preserve">- организатор культурно-массового мероприятия (далее - организатор) - юридические или физические лица независимо от форм собственности, ведомственной принадлежности и места регистрации, осуществляющие свою деятельность на территории муниципального образования 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846242">
        <w:rPr>
          <w:rFonts w:ascii="Arial" w:hAnsi="Arial" w:cs="Arial"/>
          <w:sz w:val="24"/>
          <w:szCs w:val="24"/>
        </w:rPr>
        <w:t>, являющиеся инициаторами культурно-массового мероприятия и осуществляющие организационное, финансовое и иное обеспечение его проведения;</w:t>
      </w:r>
    </w:p>
    <w:p w:rsidR="00B24351" w:rsidRPr="00846242" w:rsidRDefault="00B673F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заявление на регистрацию культурно-массового мероприятия - документ, содержащий информацию о проведении культурно-массового мероприятия</w:t>
      </w:r>
      <w:r w:rsidR="00B24351" w:rsidRPr="00846242">
        <w:rPr>
          <w:rFonts w:ascii="Arial" w:hAnsi="Arial" w:cs="Arial"/>
        </w:rPr>
        <w:t>.</w:t>
      </w:r>
    </w:p>
    <w:p w:rsidR="00B24351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1.5. Настоящее Положение обязательно для исполнения всеми организаторами культурно-массовых мероприятий независимо от их организационно-правовой формы и формы собственности, осуществляющими свою деятельность на территории муниципального образования </w:t>
      </w:r>
      <w:r w:rsidR="00B24351" w:rsidRPr="00846242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области.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875" w:rsidRPr="00846242" w:rsidRDefault="00F35875" w:rsidP="00145E7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>Порядок организации культурно-массовых мероприятий</w:t>
      </w:r>
    </w:p>
    <w:p w:rsidR="00B24351" w:rsidRPr="00846242" w:rsidRDefault="00B24351" w:rsidP="00145E70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4351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B24351" w:rsidRPr="00846242">
        <w:rPr>
          <w:rFonts w:ascii="Arial" w:hAnsi="Arial" w:cs="Arial"/>
          <w:sz w:val="24"/>
          <w:szCs w:val="24"/>
        </w:rPr>
        <w:t xml:space="preserve">Культурно-массовые мероприятия, указанные в </w:t>
      </w:r>
      <w:hyperlink w:anchor="Par51" w:tooltip="1.2. Настоящее Положение определяет порядок организации и проведения концертных, театрально-зрелищных и других культурно-массовых мероприятий, проводимых на территории муниципального образования город Тула, в зданиях, сооружениях, комплексах таких зданий и соо" w:history="1">
        <w:r w:rsidR="00B24351" w:rsidRPr="00846242">
          <w:rPr>
            <w:rFonts w:ascii="Arial" w:hAnsi="Arial" w:cs="Arial"/>
            <w:color w:val="0000FF"/>
            <w:sz w:val="24"/>
            <w:szCs w:val="24"/>
          </w:rPr>
          <w:t>пункте 1.2</w:t>
        </w:r>
      </w:hyperlink>
      <w:r w:rsidR="00B24351" w:rsidRPr="00846242">
        <w:rPr>
          <w:rFonts w:ascii="Arial" w:hAnsi="Arial" w:cs="Arial"/>
          <w:sz w:val="24"/>
          <w:szCs w:val="24"/>
        </w:rPr>
        <w:t xml:space="preserve"> настоящего Положения, подлежат регистрации в управлении по культуре, молодежной политике, физической культуре и спорту администрации </w:t>
      </w:r>
      <w:r w:rsidR="00B24351"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Ефремовский муниципальный округ Тульской области (далее – Управление) </w:t>
      </w:r>
      <w:r w:rsidR="00B24351" w:rsidRPr="00846242">
        <w:rPr>
          <w:rFonts w:ascii="Arial" w:hAnsi="Arial" w:cs="Arial"/>
          <w:sz w:val="24"/>
          <w:szCs w:val="24"/>
        </w:rPr>
        <w:t>не менее чем за определенный данным Положением срок до объявления о начале культурно-массового мероприятия.</w:t>
      </w:r>
    </w:p>
    <w:p w:rsidR="00B24351" w:rsidRPr="00846242" w:rsidRDefault="00B24351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Не подлежат регистрации массовые мероприятия, указанные в </w:t>
      </w:r>
      <w:hyperlink w:anchor="Par55" w:tooltip="1.3. Настоящее Положение не регулирует порядок организации и проведения мероприятий личного характера (свадьбы, юбилеи), спортивных и спортивно-массовых мероприятий, собраний, митингов, демонстраций, шествий и пикетирований, религиозных обрядов и церемоний, ту" w:history="1">
        <w:r w:rsidRPr="00846242">
          <w:rPr>
            <w:rFonts w:ascii="Arial" w:hAnsi="Arial" w:cs="Arial"/>
            <w:color w:val="0000FF"/>
          </w:rPr>
          <w:t>пункте 1.3</w:t>
        </w:r>
      </w:hyperlink>
      <w:r w:rsidRPr="00846242">
        <w:rPr>
          <w:rFonts w:ascii="Arial" w:hAnsi="Arial" w:cs="Arial"/>
        </w:rPr>
        <w:t xml:space="preserve"> настоящего Положения.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2.2. Организатор обязан зарегистрировать культурно-массовое мероприятие в Управлении не </w:t>
      </w:r>
      <w:proofErr w:type="gramStart"/>
      <w:r w:rsidRPr="00846242">
        <w:rPr>
          <w:rFonts w:ascii="Arial" w:eastAsia="Times New Roman" w:hAnsi="Arial" w:cs="Arial"/>
          <w:sz w:val="24"/>
          <w:szCs w:val="24"/>
          <w:lang w:eastAsia="ru-RU"/>
        </w:rPr>
        <w:t>менее,  чем</w:t>
      </w:r>
      <w:proofErr w:type="gramEnd"/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 за определенный настоящим Положением срок до объявления о начале культурно-массового мероприятия.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2.3. Для регистрации культурно-массовых мероприятий, организуемых и проводимых на открытых и закрытых площадках, без входных билетов и по билетам с участием приглашенных творческих коллективов и исполнителей, организатор должен предоставить в Управление: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- афишу культурно-массового мероприятия с указанием организатора, его юридического адреса, телефонов, фамилий участников, даты, времени и места проведения, цены билета</w:t>
      </w:r>
      <w:r w:rsidR="00B24351"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24351" w:rsidRPr="00846242">
        <w:rPr>
          <w:rFonts w:ascii="Arial" w:hAnsi="Arial" w:cs="Arial"/>
          <w:sz w:val="24"/>
          <w:szCs w:val="24"/>
        </w:rPr>
        <w:t>возрастных ограничений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- устав (юридическое лицо) или свидетельство о государственной регистрации в качестве индивидуального предпринимателя;</w:t>
      </w:r>
    </w:p>
    <w:p w:rsidR="0011631E" w:rsidRPr="00846242" w:rsidRDefault="0011631E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документ, подтверждающий полномочия лица, подающего заявление, на представление интересов организатора, а также копию паспорта представителя - в случае если заявление подается представителем организатора;</w:t>
      </w:r>
    </w:p>
    <w:p w:rsidR="0011631E" w:rsidRPr="00846242" w:rsidRDefault="0011631E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документ, подтверждающий право организатора на пользование зданием, сооружением, территорией, на которых планируется проведение культурно-массового мероприятия;</w:t>
      </w:r>
    </w:p>
    <w:p w:rsidR="00A705D7" w:rsidRPr="00846242" w:rsidRDefault="00A705D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программу (сценарий, регламент) культурно-массового мероприятия</w:t>
      </w:r>
      <w:r w:rsidR="00B35E0E" w:rsidRPr="00846242">
        <w:rPr>
          <w:rFonts w:ascii="Arial" w:hAnsi="Arial" w:cs="Arial"/>
        </w:rPr>
        <w:t xml:space="preserve"> (для мероприятий на открытых пространствах)</w:t>
      </w:r>
      <w:r w:rsidRPr="00846242">
        <w:rPr>
          <w:rFonts w:ascii="Arial" w:hAnsi="Arial" w:cs="Arial"/>
        </w:rPr>
        <w:t>.</w:t>
      </w:r>
    </w:p>
    <w:p w:rsidR="00B35E0E" w:rsidRPr="00846242" w:rsidRDefault="00B35E0E" w:rsidP="00145E70">
      <w:pPr>
        <w:pStyle w:val="ConsPlusNormal"/>
        <w:rPr>
          <w:rFonts w:ascii="Arial" w:hAnsi="Arial" w:cs="Arial"/>
        </w:rPr>
      </w:pPr>
      <w:r w:rsidRPr="00846242">
        <w:rPr>
          <w:rFonts w:ascii="Arial" w:hAnsi="Arial" w:cs="Arial"/>
        </w:rPr>
        <w:t>- информацию об обеспечение мер общественного порядка (для мероприятий на открытых пространствах)</w:t>
      </w:r>
    </w:p>
    <w:p w:rsidR="00B35E0E" w:rsidRPr="00846242" w:rsidRDefault="00F35875" w:rsidP="00145E70">
      <w:pPr>
        <w:pStyle w:val="ConsPlusNormal"/>
        <w:rPr>
          <w:rFonts w:ascii="Arial" w:hAnsi="Arial" w:cs="Arial"/>
        </w:rPr>
      </w:pPr>
      <w:r w:rsidRPr="00846242">
        <w:rPr>
          <w:rFonts w:ascii="Arial" w:eastAsia="Times New Roman" w:hAnsi="Arial" w:cs="Arial"/>
        </w:rPr>
        <w:t>- договор или гарантийное письмо о проведении последующей уборки территории (</w:t>
      </w:r>
      <w:r w:rsidR="00B35E0E" w:rsidRPr="00846242">
        <w:rPr>
          <w:rFonts w:ascii="Arial" w:hAnsi="Arial" w:cs="Arial"/>
        </w:rPr>
        <w:t>для мероприятий на открытых пространствах)</w:t>
      </w:r>
    </w:p>
    <w:p w:rsidR="00316831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11631E" w:rsidRPr="00846242">
        <w:rPr>
          <w:rFonts w:ascii="Arial" w:eastAsia="Times New Roman" w:hAnsi="Arial" w:cs="Arial"/>
          <w:sz w:val="24"/>
          <w:szCs w:val="24"/>
        </w:rPr>
        <w:t xml:space="preserve"> 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Указанные документы прилагаются к письменному заявлению на имя начальника Управления</w:t>
      </w:r>
      <w:r w:rsidR="00316831" w:rsidRPr="0084624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   Бланк заявления на </w:t>
      </w:r>
      <w:r w:rsidR="007B0377" w:rsidRPr="00846242">
        <w:rPr>
          <w:rFonts w:ascii="Arial" w:hAnsi="Arial" w:cs="Arial"/>
          <w:sz w:val="24"/>
          <w:szCs w:val="24"/>
        </w:rPr>
        <w:t>регистрацию</w:t>
      </w:r>
      <w:r w:rsidR="007B0377" w:rsidRPr="00846242">
        <w:rPr>
          <w:rFonts w:ascii="Arial" w:hAnsi="Arial" w:cs="Arial"/>
          <w:b/>
          <w:sz w:val="24"/>
          <w:szCs w:val="24"/>
        </w:rPr>
        <w:t xml:space="preserve"> 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культурно-массового мероприятия выдается организатору в Управлении (приложение</w:t>
      </w:r>
      <w:r w:rsidR="00316831"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 №1, №2.)</w:t>
      </w:r>
    </w:p>
    <w:p w:rsidR="007F103A" w:rsidRPr="00846242" w:rsidRDefault="00283A6C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6831"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ри проведении мероприятий на открытых площадках - </w:t>
      </w:r>
      <w:r w:rsidRPr="00846242">
        <w:rPr>
          <w:rFonts w:ascii="Arial" w:hAnsi="Arial" w:cs="Arial"/>
          <w:sz w:val="24"/>
          <w:szCs w:val="24"/>
        </w:rPr>
        <w:t xml:space="preserve">площадях, парках, улицах, водоемах и других территориях (вне специальных сооружений), </w:t>
      </w:r>
      <w:r w:rsidR="00316831"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</w:t>
      </w:r>
      <w:r w:rsidR="007F103A"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до подачи в Управление </w:t>
      </w:r>
      <w:r w:rsidR="00316831" w:rsidRPr="00846242">
        <w:rPr>
          <w:rFonts w:ascii="Arial" w:eastAsia="Times New Roman" w:hAnsi="Arial" w:cs="Arial"/>
          <w:sz w:val="24"/>
          <w:szCs w:val="24"/>
          <w:lang w:eastAsia="ru-RU"/>
        </w:rPr>
        <w:t>проходит согласование с главой администрации</w:t>
      </w:r>
      <w:r w:rsidR="007F103A" w:rsidRPr="008462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Заявление подается в сроки: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- за </w:t>
      </w:r>
      <w:r w:rsidR="00E57488" w:rsidRPr="0084624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 месяца до начала проведения культурно-массовых мероприятий международного значения;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- за </w:t>
      </w:r>
      <w:r w:rsidR="00E57488" w:rsidRPr="00846242">
        <w:rPr>
          <w:rFonts w:ascii="Arial" w:eastAsia="Times New Roman" w:hAnsi="Arial" w:cs="Arial"/>
          <w:sz w:val="24"/>
          <w:szCs w:val="24"/>
          <w:lang w:eastAsia="ru-RU"/>
        </w:rPr>
        <w:t>2 недели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проведения культурно-массовых мероприятий регионального и местного значения.</w:t>
      </w:r>
    </w:p>
    <w:p w:rsidR="00E57488" w:rsidRPr="00846242" w:rsidRDefault="00E57488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>3. Требования к организаторам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>культурно-массовых мероприятий</w:t>
      </w:r>
    </w:p>
    <w:p w:rsidR="00E57488" w:rsidRPr="00846242" w:rsidRDefault="00E57488" w:rsidP="00145E7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3.1. Организатор обязан обеспечить условия безопасности участников и зрителей культурно-массовых мероприятий.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В этих целях организатор разрабатывает и осуществляет меры по обеспечению охраны общественного порядка и безопасности участников и зрителей при проведении культурно-массовых мероприятий.</w:t>
      </w:r>
    </w:p>
    <w:p w:rsidR="00E57488" w:rsidRPr="00846242" w:rsidRDefault="00F35875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eastAsia="Times New Roman" w:hAnsi="Arial" w:cs="Arial"/>
        </w:rPr>
        <w:t xml:space="preserve">3.2. </w:t>
      </w:r>
      <w:r w:rsidR="00E57488" w:rsidRPr="00846242">
        <w:rPr>
          <w:rFonts w:ascii="Arial" w:hAnsi="Arial" w:cs="Arial"/>
        </w:rPr>
        <w:t>При подготовке и во время проведения культурно-массового мероприятия организатор обязан:</w:t>
      </w:r>
    </w:p>
    <w:p w:rsidR="00E57488" w:rsidRPr="00846242" w:rsidRDefault="00E57488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проводить работу по техническому и материальному обустройству культурно-массового мероприятия (размещение сцен, их оформление, оборудование звукоусиливающей аппаратурой, энергоснабжение, установку технических средств обеспечения общественного порядка и т.п.), обеспечивая при этом в соответствии с действующим законодательством поддержание общественного порядка; соблюдение мер антитеррористической защиты; правил техники безопасности и противопожарной безопасности; оказание первой медицинской помощи, выполнение санитарных норм и правил благоустройства;</w:t>
      </w:r>
    </w:p>
    <w:p w:rsidR="00E57488" w:rsidRPr="00846242" w:rsidRDefault="00E57488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принимать меры по восстановлению нарушенного благоустройства и наведению надлежащего санитарного порядка на территории проведения культурно-массового мероприятия во время его проведения и по его окончании;</w:t>
      </w:r>
    </w:p>
    <w:p w:rsidR="00E57488" w:rsidRPr="00846242" w:rsidRDefault="00E57488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в случае отмены культурно-массового мероприятия информировать об отмене население, управление незамедлительно в день принятия решения.</w:t>
      </w:r>
    </w:p>
    <w:p w:rsidR="00E57488" w:rsidRPr="00846242" w:rsidRDefault="00F35875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eastAsia="Times New Roman" w:hAnsi="Arial" w:cs="Arial"/>
        </w:rPr>
        <w:t xml:space="preserve">3.3. </w:t>
      </w:r>
      <w:r w:rsidR="00E57488" w:rsidRPr="00846242">
        <w:rPr>
          <w:rFonts w:ascii="Arial" w:hAnsi="Arial" w:cs="Arial"/>
        </w:rPr>
        <w:t>Организатор должен соблюдать нормы действующего законодательства в сфере оформления, реализации и возврата билетов.</w:t>
      </w:r>
    </w:p>
    <w:p w:rsidR="00E57488" w:rsidRPr="00846242" w:rsidRDefault="00E57488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3.4. Культурно-массовые мероприятия проводятся в сроки, </w:t>
      </w:r>
      <w:proofErr w:type="gramStart"/>
      <w:r w:rsidRPr="00846242">
        <w:rPr>
          <w:rFonts w:ascii="Arial" w:hAnsi="Arial" w:cs="Arial"/>
        </w:rPr>
        <w:t>во время</w:t>
      </w:r>
      <w:proofErr w:type="gramEnd"/>
      <w:r w:rsidRPr="00846242">
        <w:rPr>
          <w:rFonts w:ascii="Arial" w:hAnsi="Arial" w:cs="Arial"/>
        </w:rPr>
        <w:t>, в месте и в соответствии с целями, указанными в заявлении на проведение культурно-массового мероприятия, а также в соответствии с программой (сценарием, регламентом), прилагаемой к заявлению о проведении культурно-массового мероприятия.</w:t>
      </w:r>
    </w:p>
    <w:p w:rsidR="00E57488" w:rsidRPr="00846242" w:rsidRDefault="00E57488" w:rsidP="00145E70">
      <w:pPr>
        <w:pStyle w:val="ConsPlusNormal"/>
        <w:ind w:firstLine="540"/>
        <w:jc w:val="both"/>
        <w:rPr>
          <w:rFonts w:ascii="Arial" w:hAnsi="Arial" w:cs="Arial"/>
        </w:rPr>
      </w:pPr>
    </w:p>
    <w:p w:rsidR="00F35875" w:rsidRPr="00846242" w:rsidRDefault="00A705D7" w:rsidP="00145E70">
      <w:pPr>
        <w:shd w:val="clear" w:color="auto" w:fill="FFFFFF"/>
        <w:spacing w:after="0" w:line="240" w:lineRule="auto"/>
        <w:ind w:left="71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="00F35875"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>Регистрация культурно-массовых мероприятий</w:t>
      </w:r>
    </w:p>
    <w:p w:rsidR="00A705D7" w:rsidRPr="00846242" w:rsidRDefault="00A705D7" w:rsidP="00145E70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4.1. При рассмотрении заявления организатора культурно-массового мероприятия Управлением, при наличии документов, предусмотренных п. 2.3 настоящего Положения, культурно-массовое мероприятие регистрируется в Управлении в срок не более 7 рабочих дней со дня подачи заявления</w:t>
      </w:r>
      <w:r w:rsidR="007B0377" w:rsidRPr="008462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05D7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4.2. Управление отказывает в регистрации культурно-массового мероприятия в случае</w:t>
      </w:r>
      <w:r w:rsidR="00A705D7" w:rsidRPr="0084624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705D7" w:rsidRPr="00846242" w:rsidRDefault="00A705D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- к заявлению не приложены документы, указанные в </w:t>
      </w:r>
      <w:hyperlink w:anchor="Par77" w:tooltip="2.3. Для регистрации культурно-массовых мероприятий, организуемых и проводимых на открытых и закрытых площадках, без входных билетов и по билетам, с участием приглашенных творческих коллективов и исполнителей, организатор должен представить в управление культу" w:history="1">
        <w:r w:rsidRPr="00846242">
          <w:rPr>
            <w:rFonts w:ascii="Arial" w:hAnsi="Arial" w:cs="Arial"/>
          </w:rPr>
          <w:t>пункте 2.3</w:t>
        </w:r>
      </w:hyperlink>
      <w:r w:rsidRPr="00846242">
        <w:rPr>
          <w:rFonts w:ascii="Arial" w:hAnsi="Arial" w:cs="Arial"/>
        </w:rPr>
        <w:t xml:space="preserve"> Положения;</w:t>
      </w:r>
    </w:p>
    <w:p w:rsidR="00A705D7" w:rsidRPr="00846242" w:rsidRDefault="00A705D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- информация, содержащаяся в тексте представленных документов, содержит сведения о том, что цели запланированного культурно-массового мероприятия и формы его проведения не соответствуют положениям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846242">
          <w:rPr>
            <w:rFonts w:ascii="Arial" w:hAnsi="Arial" w:cs="Arial"/>
          </w:rPr>
          <w:t>Конституции</w:t>
        </w:r>
      </w:hyperlink>
      <w:r w:rsidRPr="00846242">
        <w:rPr>
          <w:rFonts w:ascii="Arial" w:hAnsi="Arial" w:cs="Arial"/>
        </w:rPr>
        <w:t xml:space="preserve">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Федерации;</w:t>
      </w:r>
    </w:p>
    <w:p w:rsidR="00A705D7" w:rsidRPr="00846242" w:rsidRDefault="00A705D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заявленное культурно-массовое мероприятие способствует созданию реальной угрозы функционированию предприятий, учреждений, организаций, расположенных вблизи места проведения массового мероприятия, а также угрозы безопасности населения и нарушения общественного порядка;</w:t>
      </w:r>
    </w:p>
    <w:p w:rsidR="00A705D7" w:rsidRPr="00846242" w:rsidRDefault="00A705D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>- заявленное культурно-массовое мероприятие пропагандирует насилие, национальную и религиозную нетерпимость, терроризм и экстремизм;</w:t>
      </w:r>
    </w:p>
    <w:p w:rsidR="00A705D7" w:rsidRPr="00846242" w:rsidRDefault="00A705D7" w:rsidP="00145E70">
      <w:pPr>
        <w:pStyle w:val="ConsPlusNormal"/>
        <w:ind w:firstLine="540"/>
        <w:jc w:val="both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- в заявленное время в заявленном месте ранее запланировано проведение культурно-массового или иного мероприятия. 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4.3. О принятом решении организатор культурно-массового мероприятия уведомляется Управлением на следующий после дня принятия решения рабочий день.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7B0377" w:rsidRPr="0084624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46242">
        <w:rPr>
          <w:rFonts w:ascii="Arial" w:eastAsia="Times New Roman" w:hAnsi="Arial" w:cs="Arial"/>
          <w:sz w:val="24"/>
          <w:szCs w:val="24"/>
          <w:lang w:eastAsia="ru-RU"/>
        </w:rPr>
        <w:t>. Администрация вправе предложить организаторам другое время и место проведения мероприятия. О принятом решении организатору сообщается в письменной форме. Отказ в проведении мероприятия, изменение условий его проведения должны быть мотивированными.</w:t>
      </w:r>
    </w:p>
    <w:p w:rsidR="00CD6CC0" w:rsidRPr="00846242" w:rsidRDefault="00CD6CC0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875" w:rsidRPr="00846242" w:rsidRDefault="00F35875" w:rsidP="00145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>5. Ответственность за предоставление услуг,</w:t>
      </w:r>
      <w:r w:rsidR="00145E70"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>связанных с организацией и проведением</w:t>
      </w:r>
      <w:r w:rsidR="00145E70"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46242">
        <w:rPr>
          <w:rFonts w:ascii="Arial" w:eastAsia="Times New Roman" w:hAnsi="Arial" w:cs="Arial"/>
          <w:b/>
          <w:sz w:val="24"/>
          <w:szCs w:val="24"/>
          <w:lang w:eastAsia="ru-RU"/>
        </w:rPr>
        <w:t>культурно-массовых мероприятий</w:t>
      </w:r>
    </w:p>
    <w:p w:rsidR="00CD6CC0" w:rsidRPr="00846242" w:rsidRDefault="00CD6CC0" w:rsidP="00145E7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5.1. Организатор несет ответственность за невыполнение требований настоящего Положения, а также во всех случаях нарушения требований по качеству и срокам оказания услуги, отсутствие необходимой и достоверной информации об услуге и исполнителе услуги в соответствии с законодательством Российской Федерации.</w:t>
      </w: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5.2. Координация работы по исполнению организаторами требований настоящего Положения возлагается на Управление, в том числе с правом бесплатного входа на территорию площадки, где проводится мероприятие, независимо от времени его начала.</w:t>
      </w:r>
    </w:p>
    <w:p w:rsidR="00255A77" w:rsidRPr="00846242" w:rsidRDefault="00255A77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5A77" w:rsidRPr="00846242" w:rsidRDefault="00255A77" w:rsidP="00145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875" w:rsidRPr="00846242" w:rsidRDefault="00F35875" w:rsidP="00145E7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7F103A" w:rsidRPr="00846242" w:rsidRDefault="007F103A" w:rsidP="00145E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145E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145E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145E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145E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145E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145E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377" w:rsidRPr="00846242" w:rsidRDefault="007B0377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377" w:rsidRPr="00846242" w:rsidRDefault="007B0377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377" w:rsidRPr="00846242" w:rsidRDefault="007B0377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377" w:rsidRPr="00846242" w:rsidRDefault="007B0377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377" w:rsidRPr="00846242" w:rsidRDefault="007B0377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377" w:rsidRPr="00846242" w:rsidRDefault="007B0377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421" w:rsidRPr="00846242" w:rsidRDefault="00210421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421" w:rsidRPr="00846242" w:rsidRDefault="00210421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421" w:rsidRPr="00846242" w:rsidRDefault="00210421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421" w:rsidRPr="00846242" w:rsidRDefault="00210421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377" w:rsidRPr="00846242" w:rsidRDefault="007B0377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875" w:rsidRPr="00846242" w:rsidRDefault="00F35875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Приложение </w:t>
      </w:r>
      <w:r w:rsidR="007B0377" w:rsidRPr="00846242">
        <w:rPr>
          <w:rFonts w:ascii="Arial" w:eastAsia="Times New Roman" w:hAnsi="Arial" w:cs="Arial"/>
          <w:sz w:val="24"/>
          <w:szCs w:val="24"/>
          <w:lang w:eastAsia="ru-RU"/>
        </w:rPr>
        <w:t>№1</w:t>
      </w:r>
    </w:p>
    <w:p w:rsidR="00F35875" w:rsidRPr="00846242" w:rsidRDefault="00F35875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46242">
        <w:rPr>
          <w:rFonts w:ascii="Arial" w:eastAsia="Times New Roman" w:hAnsi="Arial" w:cs="Arial"/>
          <w:sz w:val="24"/>
          <w:szCs w:val="24"/>
          <w:lang w:eastAsia="ru-RU"/>
        </w:rPr>
        <w:t>к  Положению</w:t>
      </w:r>
      <w:proofErr w:type="gramEnd"/>
      <w:r w:rsidRPr="00846242">
        <w:rPr>
          <w:rFonts w:ascii="Arial" w:eastAsia="Times New Roman" w:hAnsi="Arial" w:cs="Arial"/>
          <w:sz w:val="24"/>
          <w:szCs w:val="24"/>
          <w:lang w:eastAsia="ru-RU"/>
        </w:rPr>
        <w:t>  «Об организации</w:t>
      </w:r>
    </w:p>
    <w:p w:rsidR="00F35875" w:rsidRPr="00846242" w:rsidRDefault="00F35875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 и проведении культурно-массовых</w:t>
      </w:r>
    </w:p>
    <w:p w:rsidR="00F35875" w:rsidRPr="00846242" w:rsidRDefault="00F35875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мероприятий на территории</w:t>
      </w:r>
    </w:p>
    <w:p w:rsidR="00F35875" w:rsidRPr="00846242" w:rsidRDefault="00F35875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D6CC0" w:rsidRPr="00846242" w:rsidRDefault="00F35875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 Ефремов</w:t>
      </w:r>
      <w:r w:rsidR="00CD6CC0"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ский муниципальный </w:t>
      </w:r>
    </w:p>
    <w:p w:rsidR="00F35875" w:rsidRPr="00846242" w:rsidRDefault="00CD6CC0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округ Тульской области</w:t>
      </w:r>
      <w:r w:rsidR="00F35875" w:rsidRPr="0084624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D6CC0" w:rsidRPr="00846242" w:rsidRDefault="00CD6CC0" w:rsidP="00CD6C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7F103A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Начальнику управления по культуре, </w:t>
      </w:r>
    </w:p>
    <w:p w:rsidR="007F103A" w:rsidRPr="00846242" w:rsidRDefault="007F103A" w:rsidP="007F103A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молодежной политике, физической культуре</w:t>
      </w:r>
    </w:p>
    <w:p w:rsidR="007F103A" w:rsidRPr="00846242" w:rsidRDefault="007F103A" w:rsidP="007F103A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 и </w:t>
      </w:r>
      <w:proofErr w:type="gramStart"/>
      <w:r w:rsidRPr="00846242">
        <w:rPr>
          <w:rFonts w:ascii="Arial" w:hAnsi="Arial" w:cs="Arial"/>
        </w:rPr>
        <w:t>спорту  администрации</w:t>
      </w:r>
      <w:proofErr w:type="gramEnd"/>
      <w:r w:rsidRPr="00846242">
        <w:rPr>
          <w:rFonts w:ascii="Arial" w:hAnsi="Arial" w:cs="Arial"/>
        </w:rPr>
        <w:t xml:space="preserve"> муниципального</w:t>
      </w:r>
    </w:p>
    <w:p w:rsidR="007F103A" w:rsidRPr="00846242" w:rsidRDefault="007F103A" w:rsidP="007F103A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 образования Ефремовский муниципальный</w:t>
      </w:r>
    </w:p>
    <w:p w:rsidR="007F103A" w:rsidRPr="00846242" w:rsidRDefault="007F103A" w:rsidP="007F103A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 округ Тульской области</w:t>
      </w:r>
    </w:p>
    <w:p w:rsidR="00CD6CC0" w:rsidRPr="00846242" w:rsidRDefault="00CD6CC0" w:rsidP="00CD6CC0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_______________________________________</w:t>
      </w:r>
    </w:p>
    <w:p w:rsidR="00CD6CC0" w:rsidRPr="00846242" w:rsidRDefault="00CD6CC0" w:rsidP="00CD6CC0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от _______________________________________</w:t>
      </w:r>
    </w:p>
    <w:p w:rsidR="00CD6CC0" w:rsidRPr="00846242" w:rsidRDefault="00CD6CC0" w:rsidP="00CD6CC0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_________________________________________</w:t>
      </w:r>
    </w:p>
    <w:p w:rsidR="00CD6CC0" w:rsidRPr="00846242" w:rsidRDefault="00CD6CC0" w:rsidP="00CD6CC0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(Ф.И.О/наименование юридического лица)</w:t>
      </w:r>
    </w:p>
    <w:p w:rsidR="00CD6CC0" w:rsidRPr="00846242" w:rsidRDefault="00CD6CC0" w:rsidP="00CD6CC0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Адрес: ___________________________________</w:t>
      </w:r>
    </w:p>
    <w:p w:rsidR="00CD6CC0" w:rsidRPr="00846242" w:rsidRDefault="00CD6CC0" w:rsidP="00CD6CC0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(место жительства/адрес юридического лица)</w:t>
      </w:r>
    </w:p>
    <w:p w:rsidR="00CD6CC0" w:rsidRPr="00846242" w:rsidRDefault="00CD6CC0" w:rsidP="00CD6CC0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Контактный телефон: ________________________</w:t>
      </w:r>
    </w:p>
    <w:p w:rsidR="00CD6CC0" w:rsidRPr="00846242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6242">
        <w:rPr>
          <w:rFonts w:ascii="Arial" w:hAnsi="Arial" w:cs="Arial"/>
          <w:sz w:val="24"/>
          <w:szCs w:val="24"/>
        </w:rPr>
        <w:t>E-</w:t>
      </w:r>
      <w:proofErr w:type="spellStart"/>
      <w:r w:rsidRPr="00846242">
        <w:rPr>
          <w:rFonts w:ascii="Arial" w:hAnsi="Arial" w:cs="Arial"/>
          <w:sz w:val="24"/>
          <w:szCs w:val="24"/>
        </w:rPr>
        <w:t>mail</w:t>
      </w:r>
      <w:proofErr w:type="spellEnd"/>
      <w:r w:rsidRPr="00846242">
        <w:rPr>
          <w:rFonts w:ascii="Arial" w:hAnsi="Arial" w:cs="Arial"/>
          <w:sz w:val="24"/>
          <w:szCs w:val="24"/>
        </w:rPr>
        <w:t>: ____________________________________</w:t>
      </w:r>
    </w:p>
    <w:p w:rsidR="00CD6CC0" w:rsidRPr="00846242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D6CC0" w:rsidRPr="00846242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D6CC0" w:rsidRPr="00846242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501"/>
        <w:gridCol w:w="460"/>
      </w:tblGrid>
      <w:tr w:rsidR="00145E70" w:rsidRPr="00846242" w:rsidTr="00417F0D">
        <w:trPr>
          <w:gridAfter w:val="1"/>
          <w:wAfter w:w="460" w:type="dxa"/>
          <w:trHeight w:val="2340"/>
        </w:trPr>
        <w:tc>
          <w:tcPr>
            <w:tcW w:w="8958" w:type="dxa"/>
            <w:gridSpan w:val="2"/>
          </w:tcPr>
          <w:p w:rsidR="00145E70" w:rsidRPr="00846242" w:rsidRDefault="00145E70" w:rsidP="00820970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46242">
              <w:rPr>
                <w:rFonts w:ascii="Arial" w:hAnsi="Arial" w:cs="Arial"/>
                <w:b/>
              </w:rPr>
              <w:t>Заявление</w:t>
            </w:r>
          </w:p>
          <w:p w:rsidR="00145E70" w:rsidRPr="00846242" w:rsidRDefault="00145E70" w:rsidP="00820970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46242">
              <w:rPr>
                <w:rFonts w:ascii="Arial" w:hAnsi="Arial" w:cs="Arial"/>
                <w:b/>
              </w:rPr>
              <w:t xml:space="preserve">на регистрацию культурно-массового мероприятия, </w:t>
            </w:r>
          </w:p>
          <w:p w:rsidR="00145E70" w:rsidRPr="00846242" w:rsidRDefault="00145E70" w:rsidP="00820970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46242">
              <w:rPr>
                <w:rFonts w:ascii="Arial" w:hAnsi="Arial" w:cs="Arial"/>
                <w:b/>
              </w:rPr>
              <w:t>проводимого на открытом пространстве</w:t>
            </w:r>
          </w:p>
          <w:p w:rsidR="00145E70" w:rsidRPr="00846242" w:rsidRDefault="00145E70" w:rsidP="00820970">
            <w:pPr>
              <w:pStyle w:val="ConsPlusNormal"/>
              <w:jc w:val="center"/>
              <w:rPr>
                <w:rFonts w:ascii="Arial" w:hAnsi="Arial" w:cs="Arial"/>
              </w:rPr>
            </w:pPr>
          </w:p>
          <w:p w:rsidR="00145E70" w:rsidRPr="00846242" w:rsidRDefault="00145E70" w:rsidP="00820970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Прошу Вас провести регистрацию проведения культурно-массового мероприятия</w:t>
            </w:r>
          </w:p>
          <w:p w:rsidR="00145E70" w:rsidRPr="00846242" w:rsidRDefault="00145E70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________________________________________________________________________.</w:t>
            </w:r>
          </w:p>
          <w:p w:rsidR="00145E70" w:rsidRPr="00846242" w:rsidRDefault="00145E70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  <w:vertAlign w:val="superscript"/>
              </w:rPr>
              <w:t>(наименование культурно-массового мероприятия)</w:t>
            </w:r>
          </w:p>
        </w:tc>
      </w:tr>
      <w:tr w:rsidR="00CD6CC0" w:rsidRPr="00846242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Дата, время начала и окончания 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CD6CC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 xml:space="preserve">Указывается точная дата, время начала и окончания культурно-массового мероприятия. </w:t>
            </w:r>
          </w:p>
        </w:tc>
      </w:tr>
      <w:tr w:rsidR="00CD6CC0" w:rsidRPr="00846242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Место (маршрут движения) проведения 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адрес здания, ближайшего к месту мероприятия, а также ориентировка на местности (привязка к доминантам ландшафта или архитектуры)</w:t>
            </w:r>
          </w:p>
        </w:tc>
      </w:tr>
      <w:tr w:rsidR="00CD6CC0" w:rsidRPr="00846242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Цель и форма 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цель и форма проведения мероприятия</w:t>
            </w:r>
          </w:p>
        </w:tc>
      </w:tr>
      <w:tr w:rsidR="00CD6CC0" w:rsidRPr="00846242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Предполагаемое количество участников 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общее количество участников мероприятия и предполагаемое количество зрителей</w:t>
            </w:r>
          </w:p>
        </w:tc>
      </w:tr>
      <w:tr w:rsidR="00CD6CC0" w:rsidRPr="00846242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CF4B4D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 xml:space="preserve">Перечень используемых технических средств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крупногабаритное или опасное в использовании оборудование (автомобили по типам, осветительное оборудование, пиротехника, генераторы)</w:t>
            </w:r>
          </w:p>
        </w:tc>
      </w:tr>
      <w:tr w:rsidR="00CD6CC0" w:rsidRPr="00846242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Фамилия, имя, отчество либо наименование организатора(</w:t>
            </w:r>
            <w:proofErr w:type="spellStart"/>
            <w:r w:rsidRPr="00846242">
              <w:rPr>
                <w:rFonts w:ascii="Arial" w:hAnsi="Arial" w:cs="Arial"/>
              </w:rPr>
              <w:t>ов</w:t>
            </w:r>
            <w:proofErr w:type="spellEnd"/>
            <w:r w:rsidRPr="00846242">
              <w:rPr>
                <w:rFonts w:ascii="Arial" w:hAnsi="Arial" w:cs="Arial"/>
              </w:rPr>
              <w:t>), сведения о месте проживания или пребывания (местонахождении) и контактные телефоны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наименование юридического лица, организационно-правовая форма, Ф.И.О. генерального директора полностью, адрес, телефон</w:t>
            </w:r>
          </w:p>
          <w:p w:rsidR="00556407" w:rsidRPr="00846242" w:rsidRDefault="00556407" w:rsidP="00556407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 xml:space="preserve">Ф.И.О. индивидуального предпринимателя полностью, адрес, телефон </w:t>
            </w:r>
          </w:p>
          <w:p w:rsidR="00556407" w:rsidRPr="00846242" w:rsidRDefault="00556407" w:rsidP="0082097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D6CC0" w:rsidRPr="00846242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CD6CC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 xml:space="preserve">Фамилия, имя, отчество и контактные телефоны </w:t>
            </w:r>
            <w:r w:rsidR="00B35E0E" w:rsidRPr="00846242">
              <w:rPr>
                <w:rFonts w:ascii="Arial" w:hAnsi="Arial" w:cs="Arial"/>
              </w:rPr>
              <w:t xml:space="preserve">ответственных лиц </w:t>
            </w:r>
          </w:p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Ф.И.О. (полностью) и мобильный телефон ответственных, которые будут находиться непосредственно на месте проведения мероприятия</w:t>
            </w:r>
          </w:p>
        </w:tc>
      </w:tr>
      <w:tr w:rsidR="00CD6CC0" w:rsidRPr="00846242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CF4B4D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 xml:space="preserve">Сценарный план мероприятия/регламент проведения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в общих чертах, что будет происходить на мероприятии</w:t>
            </w:r>
          </w:p>
        </w:tc>
      </w:tr>
      <w:tr w:rsidR="00CD6CC0" w:rsidRPr="00846242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Обеспечение мер общественного порядка</w:t>
            </w:r>
          </w:p>
          <w:p w:rsidR="00B35E0E" w:rsidRPr="00846242" w:rsidRDefault="00B35E0E" w:rsidP="0082097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Pr="00846242" w:rsidRDefault="00CD6CC0" w:rsidP="00B35E0E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 xml:space="preserve">Указывается документ, в соответствии с которым будут обеспечены меры безопасности пребывания людей на </w:t>
            </w:r>
            <w:r w:rsidR="00B35E0E" w:rsidRPr="00846242">
              <w:rPr>
                <w:rFonts w:ascii="Arial" w:hAnsi="Arial" w:cs="Arial"/>
              </w:rPr>
              <w:t>культурно – массовом мероприятии</w:t>
            </w:r>
          </w:p>
        </w:tc>
      </w:tr>
    </w:tbl>
    <w:p w:rsidR="00CD6CC0" w:rsidRPr="00846242" w:rsidRDefault="00CD6CC0" w:rsidP="00CD6CC0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0"/>
        <w:gridCol w:w="114"/>
        <w:gridCol w:w="5499"/>
      </w:tblGrid>
      <w:tr w:rsidR="00CD6CC0" w:rsidRPr="00846242" w:rsidTr="00145E70">
        <w:tc>
          <w:tcPr>
            <w:tcW w:w="3350" w:type="dxa"/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Организатор культурно-массового мероприятия (уполномоченное лицо)</w:t>
            </w:r>
          </w:p>
        </w:tc>
        <w:tc>
          <w:tcPr>
            <w:tcW w:w="5613" w:type="dxa"/>
            <w:gridSpan w:val="2"/>
          </w:tcPr>
          <w:p w:rsidR="00CD6CC0" w:rsidRPr="00846242" w:rsidRDefault="00CD6CC0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__________________________________________</w:t>
            </w:r>
          </w:p>
          <w:p w:rsidR="00CD6CC0" w:rsidRPr="00846242" w:rsidRDefault="00CD6CC0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__________________________________________</w:t>
            </w:r>
          </w:p>
          <w:p w:rsidR="00CD6CC0" w:rsidRPr="00846242" w:rsidRDefault="00CD6CC0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(фамилия, имя, отчество, должность, подпись)</w:t>
            </w:r>
          </w:p>
          <w:p w:rsidR="00CD6CC0" w:rsidRPr="00846242" w:rsidRDefault="00CD6CC0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Печать (при наличии)</w:t>
            </w:r>
          </w:p>
        </w:tc>
      </w:tr>
      <w:tr w:rsidR="00CD6CC0" w:rsidRPr="00846242" w:rsidTr="00145E70">
        <w:tc>
          <w:tcPr>
            <w:tcW w:w="8963" w:type="dxa"/>
            <w:gridSpan w:val="3"/>
          </w:tcPr>
          <w:p w:rsidR="00CD6CC0" w:rsidRPr="00846242" w:rsidRDefault="00CD6CC0" w:rsidP="0082097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45E70" w:rsidRPr="00846242" w:rsidTr="00145E70">
        <w:trPr>
          <w:trHeight w:val="477"/>
        </w:trPr>
        <w:tc>
          <w:tcPr>
            <w:tcW w:w="8963" w:type="dxa"/>
            <w:gridSpan w:val="3"/>
          </w:tcPr>
          <w:p w:rsidR="00145E70" w:rsidRPr="00846242" w:rsidRDefault="00145E70" w:rsidP="00145E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Согласовано:</w:t>
            </w:r>
          </w:p>
        </w:tc>
      </w:tr>
      <w:tr w:rsidR="007F103A" w:rsidRPr="00846242" w:rsidTr="00145E70">
        <w:tc>
          <w:tcPr>
            <w:tcW w:w="3464" w:type="dxa"/>
            <w:gridSpan w:val="2"/>
          </w:tcPr>
          <w:p w:rsidR="007F103A" w:rsidRPr="00846242" w:rsidRDefault="007F103A" w:rsidP="00210421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Глава администрации муниципального</w:t>
            </w:r>
          </w:p>
          <w:p w:rsidR="007F103A" w:rsidRPr="00846242" w:rsidRDefault="007F103A" w:rsidP="00210421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образования Ефремовский муниципальный</w:t>
            </w:r>
          </w:p>
          <w:p w:rsidR="007F103A" w:rsidRPr="00846242" w:rsidRDefault="007F103A" w:rsidP="00210421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округ Тульской области</w:t>
            </w:r>
          </w:p>
          <w:p w:rsidR="007F103A" w:rsidRPr="00846242" w:rsidRDefault="007F103A" w:rsidP="00D4157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:rsidR="007B0377" w:rsidRPr="00846242" w:rsidRDefault="007B0377" w:rsidP="00D4157F">
            <w:pPr>
              <w:pStyle w:val="ConsPlusNormal"/>
              <w:rPr>
                <w:rFonts w:ascii="Arial" w:hAnsi="Arial" w:cs="Arial"/>
              </w:rPr>
            </w:pPr>
          </w:p>
          <w:p w:rsidR="007B0377" w:rsidRPr="00846242" w:rsidRDefault="007B0377" w:rsidP="00D4157F">
            <w:pPr>
              <w:pStyle w:val="ConsPlusNormal"/>
              <w:rPr>
                <w:rFonts w:ascii="Arial" w:hAnsi="Arial" w:cs="Arial"/>
              </w:rPr>
            </w:pPr>
          </w:p>
          <w:p w:rsidR="007B0377" w:rsidRPr="00846242" w:rsidRDefault="007B0377" w:rsidP="00D4157F">
            <w:pPr>
              <w:pStyle w:val="ConsPlusNormal"/>
              <w:rPr>
                <w:rFonts w:ascii="Arial" w:hAnsi="Arial" w:cs="Arial"/>
              </w:rPr>
            </w:pPr>
          </w:p>
          <w:p w:rsidR="007F103A" w:rsidRPr="00846242" w:rsidRDefault="007F103A" w:rsidP="00D4157F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___________________________________________________________________________________</w:t>
            </w:r>
          </w:p>
          <w:p w:rsidR="007F103A" w:rsidRPr="00846242" w:rsidRDefault="007F103A" w:rsidP="00D4157F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(Ф.И.О., подпись)</w:t>
            </w:r>
          </w:p>
          <w:p w:rsidR="007F103A" w:rsidRPr="00846242" w:rsidRDefault="007F103A" w:rsidP="00D4157F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CD6CC0" w:rsidRPr="00846242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E70" w:rsidRPr="00846242" w:rsidRDefault="00145E7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E70" w:rsidRPr="00846242" w:rsidRDefault="00145E7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E70" w:rsidRPr="00846242" w:rsidRDefault="00145E7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E70" w:rsidRPr="00846242" w:rsidRDefault="00145E7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03A" w:rsidRPr="00846242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377" w:rsidRPr="00846242" w:rsidRDefault="007B0377" w:rsidP="007B03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Приложение №2</w:t>
      </w:r>
    </w:p>
    <w:p w:rsidR="007B0377" w:rsidRPr="00846242" w:rsidRDefault="007B0377" w:rsidP="007B03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46242">
        <w:rPr>
          <w:rFonts w:ascii="Arial" w:eastAsia="Times New Roman" w:hAnsi="Arial" w:cs="Arial"/>
          <w:sz w:val="24"/>
          <w:szCs w:val="24"/>
          <w:lang w:eastAsia="ru-RU"/>
        </w:rPr>
        <w:t>к  Положению</w:t>
      </w:r>
      <w:proofErr w:type="gramEnd"/>
      <w:r w:rsidRPr="00846242">
        <w:rPr>
          <w:rFonts w:ascii="Arial" w:eastAsia="Times New Roman" w:hAnsi="Arial" w:cs="Arial"/>
          <w:sz w:val="24"/>
          <w:szCs w:val="24"/>
          <w:lang w:eastAsia="ru-RU"/>
        </w:rPr>
        <w:t>  «Об организации</w:t>
      </w:r>
    </w:p>
    <w:p w:rsidR="007B0377" w:rsidRPr="00846242" w:rsidRDefault="007B0377" w:rsidP="007B03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 и проведении культурно-массовых</w:t>
      </w:r>
    </w:p>
    <w:p w:rsidR="007B0377" w:rsidRPr="00846242" w:rsidRDefault="007B0377" w:rsidP="007B03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мероприятий на территории</w:t>
      </w:r>
    </w:p>
    <w:p w:rsidR="007B0377" w:rsidRPr="00846242" w:rsidRDefault="007B0377" w:rsidP="007B03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B0377" w:rsidRPr="00846242" w:rsidRDefault="007B0377" w:rsidP="007B03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 xml:space="preserve"> Ефремовский муниципальный </w:t>
      </w:r>
    </w:p>
    <w:p w:rsidR="007B0377" w:rsidRPr="00846242" w:rsidRDefault="007B0377" w:rsidP="007B03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6242">
        <w:rPr>
          <w:rFonts w:ascii="Arial" w:eastAsia="Times New Roman" w:hAnsi="Arial" w:cs="Arial"/>
          <w:sz w:val="24"/>
          <w:szCs w:val="24"/>
          <w:lang w:eastAsia="ru-RU"/>
        </w:rPr>
        <w:t>округ Тульской области»</w:t>
      </w:r>
    </w:p>
    <w:p w:rsidR="007B0377" w:rsidRPr="00846242" w:rsidRDefault="007B0377" w:rsidP="00BF6022">
      <w:pPr>
        <w:pStyle w:val="ConsPlusNormal"/>
        <w:jc w:val="right"/>
        <w:rPr>
          <w:rFonts w:ascii="Arial" w:hAnsi="Arial" w:cs="Arial"/>
        </w:rPr>
      </w:pP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Начальнику управления по культуре, 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молодежной политике, физической культуре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 и </w:t>
      </w:r>
      <w:proofErr w:type="gramStart"/>
      <w:r w:rsidRPr="00846242">
        <w:rPr>
          <w:rFonts w:ascii="Arial" w:hAnsi="Arial" w:cs="Arial"/>
        </w:rPr>
        <w:t>спорту  администрации</w:t>
      </w:r>
      <w:proofErr w:type="gramEnd"/>
      <w:r w:rsidRPr="00846242">
        <w:rPr>
          <w:rFonts w:ascii="Arial" w:hAnsi="Arial" w:cs="Arial"/>
        </w:rPr>
        <w:t xml:space="preserve"> муниципального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 образования Ефремовский муниципальный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 xml:space="preserve"> округ Тульской области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_______________________________________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от _______________________________________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_________________________________________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(Ф.И.О/наименование юридического лица)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Адрес: ___________________________________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(место жительства/адрес юридического лица)</w:t>
      </w:r>
    </w:p>
    <w:p w:rsidR="00BF6022" w:rsidRPr="00846242" w:rsidRDefault="00BF6022" w:rsidP="00BF6022">
      <w:pPr>
        <w:pStyle w:val="ConsPlusNormal"/>
        <w:jc w:val="right"/>
        <w:rPr>
          <w:rFonts w:ascii="Arial" w:hAnsi="Arial" w:cs="Arial"/>
        </w:rPr>
      </w:pPr>
      <w:r w:rsidRPr="00846242">
        <w:rPr>
          <w:rFonts w:ascii="Arial" w:hAnsi="Arial" w:cs="Arial"/>
        </w:rPr>
        <w:t>Контактный телефон: ________________________</w:t>
      </w:r>
    </w:p>
    <w:p w:rsidR="00BF6022" w:rsidRPr="00846242" w:rsidRDefault="00BF6022" w:rsidP="00BF6022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6242">
        <w:rPr>
          <w:rFonts w:ascii="Arial" w:hAnsi="Arial" w:cs="Arial"/>
          <w:sz w:val="24"/>
          <w:szCs w:val="24"/>
        </w:rPr>
        <w:t>E-</w:t>
      </w:r>
      <w:proofErr w:type="spellStart"/>
      <w:r w:rsidRPr="00846242">
        <w:rPr>
          <w:rFonts w:ascii="Arial" w:hAnsi="Arial" w:cs="Arial"/>
          <w:sz w:val="24"/>
          <w:szCs w:val="24"/>
        </w:rPr>
        <w:t>mail</w:t>
      </w:r>
      <w:proofErr w:type="spellEnd"/>
      <w:r w:rsidRPr="00846242">
        <w:rPr>
          <w:rFonts w:ascii="Arial" w:hAnsi="Arial" w:cs="Arial"/>
          <w:sz w:val="24"/>
          <w:szCs w:val="24"/>
        </w:rPr>
        <w:t>: ____________________________________</w:t>
      </w:r>
    </w:p>
    <w:p w:rsidR="00BF6022" w:rsidRPr="00846242" w:rsidRDefault="00BF6022" w:rsidP="00BF6022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0"/>
        <w:gridCol w:w="540"/>
        <w:gridCol w:w="5073"/>
        <w:gridCol w:w="455"/>
      </w:tblGrid>
      <w:tr w:rsidR="007B0377" w:rsidRPr="00846242" w:rsidTr="00145E70">
        <w:trPr>
          <w:trHeight w:val="1008"/>
        </w:trPr>
        <w:tc>
          <w:tcPr>
            <w:tcW w:w="9418" w:type="dxa"/>
            <w:gridSpan w:val="4"/>
          </w:tcPr>
          <w:p w:rsidR="007B0377" w:rsidRPr="00846242" w:rsidRDefault="007B0377" w:rsidP="00820970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46242">
              <w:rPr>
                <w:rFonts w:ascii="Arial" w:hAnsi="Arial" w:cs="Arial"/>
                <w:b/>
              </w:rPr>
              <w:t>Заявление</w:t>
            </w:r>
          </w:p>
          <w:p w:rsidR="007B0377" w:rsidRPr="00846242" w:rsidRDefault="007B0377" w:rsidP="00820970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46242">
              <w:rPr>
                <w:rFonts w:ascii="Arial" w:hAnsi="Arial" w:cs="Arial"/>
                <w:b/>
              </w:rPr>
              <w:t xml:space="preserve">на регистрацию культурно-массового мероприятия, </w:t>
            </w:r>
          </w:p>
          <w:p w:rsidR="007B0377" w:rsidRPr="00846242" w:rsidRDefault="007B0377" w:rsidP="00CF4B4D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  <w:b/>
              </w:rPr>
              <w:t>проводимого на закрытых площадках</w:t>
            </w:r>
          </w:p>
        </w:tc>
      </w:tr>
      <w:tr w:rsidR="00BF6022" w:rsidRPr="00846242" w:rsidTr="00145E70">
        <w:tc>
          <w:tcPr>
            <w:tcW w:w="9418" w:type="dxa"/>
            <w:gridSpan w:val="4"/>
          </w:tcPr>
          <w:p w:rsidR="00BF6022" w:rsidRPr="00846242" w:rsidRDefault="00BF6022" w:rsidP="00820970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Прошу Вас провести регистрацию проведения культурно-массового мероприятия</w:t>
            </w:r>
          </w:p>
          <w:p w:rsidR="00BF6022" w:rsidRPr="00846242" w:rsidRDefault="00BF6022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________________________________________________________________________.</w:t>
            </w:r>
          </w:p>
          <w:p w:rsidR="00BF6022" w:rsidRPr="00846242" w:rsidRDefault="00BF6022" w:rsidP="00820970">
            <w:pPr>
              <w:pStyle w:val="ConsPlusNormal"/>
              <w:jc w:val="center"/>
              <w:rPr>
                <w:rFonts w:ascii="Arial" w:hAnsi="Arial" w:cs="Arial"/>
                <w:vertAlign w:val="superscript"/>
              </w:rPr>
            </w:pPr>
            <w:r w:rsidRPr="00846242">
              <w:rPr>
                <w:rFonts w:ascii="Arial" w:hAnsi="Arial" w:cs="Arial"/>
                <w:vertAlign w:val="superscript"/>
              </w:rPr>
              <w:t>(наименование культурно-массового мероприятия)</w:t>
            </w:r>
          </w:p>
        </w:tc>
      </w:tr>
      <w:tr w:rsidR="00BF6022" w:rsidRPr="0084624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Дата, время начала и окончания 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145E70">
            <w:pPr>
              <w:pStyle w:val="ConsPlusNormal"/>
              <w:jc w:val="both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 xml:space="preserve">Указывается точная дата, время начала и окончания культурно-массового мероприятия. </w:t>
            </w:r>
          </w:p>
        </w:tc>
      </w:tr>
      <w:tr w:rsidR="00BF6022" w:rsidRPr="0084624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CF4B4D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Место проведения 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145E70">
            <w:pPr>
              <w:pStyle w:val="ConsPlusNormal"/>
              <w:jc w:val="both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 xml:space="preserve">Указывается адрес </w:t>
            </w:r>
          </w:p>
        </w:tc>
      </w:tr>
      <w:tr w:rsidR="00BF6022" w:rsidRPr="0084624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Цель и форма 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145E70">
            <w:pPr>
              <w:pStyle w:val="ConsPlusNormal"/>
              <w:jc w:val="both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цель и форма проведения мероприятия</w:t>
            </w:r>
          </w:p>
        </w:tc>
      </w:tr>
      <w:tr w:rsidR="00BF6022" w:rsidRPr="0084624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Предполагаемое количество участников 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145E70">
            <w:pPr>
              <w:pStyle w:val="ConsPlusNormal"/>
              <w:jc w:val="both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общее количество участников мероприятия и предполагаемое количество зрителей</w:t>
            </w:r>
          </w:p>
        </w:tc>
      </w:tr>
      <w:tr w:rsidR="00BF6022" w:rsidRPr="0084624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Фамилия, имя, отчество либо наименование организатора(</w:t>
            </w:r>
            <w:proofErr w:type="spellStart"/>
            <w:r w:rsidRPr="00846242">
              <w:rPr>
                <w:rFonts w:ascii="Arial" w:hAnsi="Arial" w:cs="Arial"/>
              </w:rPr>
              <w:t>ов</w:t>
            </w:r>
            <w:proofErr w:type="spellEnd"/>
            <w:r w:rsidRPr="00846242">
              <w:rPr>
                <w:rFonts w:ascii="Arial" w:hAnsi="Arial" w:cs="Arial"/>
              </w:rPr>
              <w:t>), сведения о месте проживания или пребывания (местонахождении) и контактные телефоны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846242" w:rsidRDefault="00BF6022" w:rsidP="00145E70">
            <w:pPr>
              <w:pStyle w:val="ConsPlusNormal"/>
              <w:jc w:val="both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Указывается наименование юридического лица, организационно-правовая форма, Ф.И.О. генерального директора полностью, адрес, телефон</w:t>
            </w:r>
            <w:r w:rsidR="00556407" w:rsidRPr="00846242">
              <w:rPr>
                <w:rFonts w:ascii="Arial" w:hAnsi="Arial" w:cs="Arial"/>
              </w:rPr>
              <w:t xml:space="preserve"> </w:t>
            </w:r>
          </w:p>
          <w:p w:rsidR="00556407" w:rsidRPr="00846242" w:rsidRDefault="00556407" w:rsidP="00145E70">
            <w:pPr>
              <w:pStyle w:val="ConsPlusNormal"/>
              <w:jc w:val="both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 xml:space="preserve">Ф.И.О. индивидуального предпринимателя полностью, адрес, телефон </w:t>
            </w:r>
          </w:p>
        </w:tc>
      </w:tr>
      <w:tr w:rsidR="00BF6022" w:rsidRPr="00846242" w:rsidTr="0082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</w:trPr>
        <w:tc>
          <w:tcPr>
            <w:tcW w:w="3350" w:type="dxa"/>
          </w:tcPr>
          <w:p w:rsidR="00145E70" w:rsidRPr="00846242" w:rsidRDefault="00145E70" w:rsidP="00820970">
            <w:pPr>
              <w:pStyle w:val="ConsPlusNormal"/>
              <w:rPr>
                <w:rFonts w:ascii="Arial" w:hAnsi="Arial" w:cs="Arial"/>
              </w:rPr>
            </w:pPr>
          </w:p>
          <w:p w:rsidR="00BF6022" w:rsidRPr="00846242" w:rsidRDefault="00BF6022" w:rsidP="00820970">
            <w:pPr>
              <w:pStyle w:val="ConsPlusNormal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Организатор культурно-массового мероприятия (уполномоченное лицо)</w:t>
            </w:r>
          </w:p>
        </w:tc>
        <w:tc>
          <w:tcPr>
            <w:tcW w:w="5613" w:type="dxa"/>
            <w:gridSpan w:val="2"/>
          </w:tcPr>
          <w:p w:rsidR="00145E70" w:rsidRPr="00846242" w:rsidRDefault="00145E70" w:rsidP="00820970">
            <w:pPr>
              <w:pStyle w:val="ConsPlusNormal"/>
              <w:jc w:val="center"/>
              <w:rPr>
                <w:rFonts w:ascii="Arial" w:hAnsi="Arial" w:cs="Arial"/>
              </w:rPr>
            </w:pPr>
          </w:p>
          <w:p w:rsidR="00BF6022" w:rsidRPr="00846242" w:rsidRDefault="00BF6022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__________________________________________</w:t>
            </w:r>
          </w:p>
          <w:p w:rsidR="00BF6022" w:rsidRPr="00846242" w:rsidRDefault="00BF6022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__________________________________________</w:t>
            </w:r>
          </w:p>
          <w:p w:rsidR="00BF6022" w:rsidRPr="00846242" w:rsidRDefault="00BF6022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(фамилия, имя, отчество, должность, подпись)</w:t>
            </w:r>
          </w:p>
          <w:p w:rsidR="00BF6022" w:rsidRPr="00846242" w:rsidRDefault="00BF6022" w:rsidP="00820970">
            <w:pPr>
              <w:pStyle w:val="ConsPlusNormal"/>
              <w:jc w:val="center"/>
              <w:rPr>
                <w:rFonts w:ascii="Arial" w:hAnsi="Arial" w:cs="Arial"/>
              </w:rPr>
            </w:pPr>
            <w:r w:rsidRPr="00846242">
              <w:rPr>
                <w:rFonts w:ascii="Arial" w:hAnsi="Arial" w:cs="Arial"/>
              </w:rPr>
              <w:t>Печать (при наличии)</w:t>
            </w:r>
          </w:p>
        </w:tc>
      </w:tr>
      <w:tr w:rsidR="00BF6022" w:rsidRPr="00846242" w:rsidTr="0082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</w:trPr>
        <w:tc>
          <w:tcPr>
            <w:tcW w:w="8963" w:type="dxa"/>
            <w:gridSpan w:val="3"/>
          </w:tcPr>
          <w:p w:rsidR="00BF6022" w:rsidRPr="00846242" w:rsidRDefault="00BF6022" w:rsidP="00820970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E2374A" w:rsidRPr="00846242" w:rsidRDefault="00E2374A" w:rsidP="003063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2374A" w:rsidRPr="00846242" w:rsidSect="0001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29E"/>
    <w:multiLevelType w:val="hybridMultilevel"/>
    <w:tmpl w:val="50BA79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3264"/>
    <w:multiLevelType w:val="hybridMultilevel"/>
    <w:tmpl w:val="86B8AB5E"/>
    <w:lvl w:ilvl="0" w:tplc="B5A62E86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8E56630"/>
    <w:multiLevelType w:val="hybridMultilevel"/>
    <w:tmpl w:val="9AE23CEA"/>
    <w:lvl w:ilvl="0" w:tplc="1F9E6BB6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50"/>
    <w:rsid w:val="0001733C"/>
    <w:rsid w:val="00063F77"/>
    <w:rsid w:val="0011631E"/>
    <w:rsid w:val="00145E70"/>
    <w:rsid w:val="001640F1"/>
    <w:rsid w:val="001655BF"/>
    <w:rsid w:val="00210421"/>
    <w:rsid w:val="00255A77"/>
    <w:rsid w:val="002763CB"/>
    <w:rsid w:val="00283A6C"/>
    <w:rsid w:val="00306384"/>
    <w:rsid w:val="00316831"/>
    <w:rsid w:val="004C5850"/>
    <w:rsid w:val="00513F19"/>
    <w:rsid w:val="00556407"/>
    <w:rsid w:val="00577468"/>
    <w:rsid w:val="00611430"/>
    <w:rsid w:val="0064351B"/>
    <w:rsid w:val="00657156"/>
    <w:rsid w:val="00660A81"/>
    <w:rsid w:val="007009F1"/>
    <w:rsid w:val="007B0377"/>
    <w:rsid w:val="007F103A"/>
    <w:rsid w:val="00846242"/>
    <w:rsid w:val="00871D3E"/>
    <w:rsid w:val="008A0AA9"/>
    <w:rsid w:val="009431C6"/>
    <w:rsid w:val="00973987"/>
    <w:rsid w:val="009C3E4E"/>
    <w:rsid w:val="00A64E70"/>
    <w:rsid w:val="00A705D7"/>
    <w:rsid w:val="00AB6B80"/>
    <w:rsid w:val="00AE080C"/>
    <w:rsid w:val="00B24351"/>
    <w:rsid w:val="00B35E0E"/>
    <w:rsid w:val="00B673F7"/>
    <w:rsid w:val="00BF6022"/>
    <w:rsid w:val="00C17F0B"/>
    <w:rsid w:val="00CD6CC0"/>
    <w:rsid w:val="00CF4B4D"/>
    <w:rsid w:val="00E15A26"/>
    <w:rsid w:val="00E2374A"/>
    <w:rsid w:val="00E57488"/>
    <w:rsid w:val="00F05222"/>
    <w:rsid w:val="00F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4642"/>
  <w15:docId w15:val="{70A56312-B9E2-4199-94DB-14C8CD81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3C"/>
  </w:style>
  <w:style w:type="paragraph" w:styleId="3">
    <w:name w:val="heading 3"/>
    <w:basedOn w:val="a"/>
    <w:link w:val="30"/>
    <w:uiPriority w:val="9"/>
    <w:qFormat/>
    <w:rsid w:val="00F35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875"/>
  </w:style>
  <w:style w:type="paragraph" w:styleId="a4">
    <w:name w:val="List Paragraph"/>
    <w:basedOn w:val="a"/>
    <w:uiPriority w:val="34"/>
    <w:qFormat/>
    <w:rsid w:val="00E15A26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E15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15A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67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&amp;date=22.11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107408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9323B-B74B-4110-9D80-4AA70684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Архипова</cp:lastModifiedBy>
  <cp:revision>2</cp:revision>
  <cp:lastPrinted>2024-12-13T13:48:00Z</cp:lastPrinted>
  <dcterms:created xsi:type="dcterms:W3CDTF">2024-12-18T13:21:00Z</dcterms:created>
  <dcterms:modified xsi:type="dcterms:W3CDTF">2024-12-18T13:21:00Z</dcterms:modified>
</cp:coreProperties>
</file>